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5DB" w:rsidRPr="002855DB" w:rsidRDefault="002855DB" w:rsidP="002855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55DB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 </w:t>
      </w:r>
      <w:r w:rsidR="007D6B48">
        <w:rPr>
          <w:rFonts w:ascii="Arial" w:eastAsia="Times New Roman" w:hAnsi="Arial" w:cs="Arial"/>
          <w:sz w:val="24"/>
          <w:szCs w:val="24"/>
          <w:lang w:eastAsia="ru-RU"/>
        </w:rPr>
        <w:t>1</w:t>
      </w:r>
    </w:p>
    <w:p w:rsidR="002855DB" w:rsidRPr="002855DB" w:rsidRDefault="002855DB" w:rsidP="002855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55DB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2855DB" w:rsidRPr="002855DB" w:rsidRDefault="002855DB" w:rsidP="002855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55DB">
        <w:rPr>
          <w:rFonts w:ascii="Arial" w:eastAsia="Times New Roman" w:hAnsi="Arial" w:cs="Arial"/>
          <w:sz w:val="24"/>
          <w:szCs w:val="24"/>
          <w:lang w:eastAsia="ru-RU"/>
        </w:rPr>
        <w:t>городского поселения поселок Судиславль</w:t>
      </w:r>
    </w:p>
    <w:p w:rsidR="002855DB" w:rsidRPr="002855DB" w:rsidRDefault="002855DB" w:rsidP="002855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2855DB">
        <w:rPr>
          <w:rFonts w:ascii="Arial" w:eastAsia="Times New Roman" w:hAnsi="Arial" w:cs="Arial"/>
          <w:sz w:val="24"/>
          <w:szCs w:val="24"/>
          <w:lang w:eastAsia="ru-RU"/>
        </w:rPr>
        <w:t>Судиславского</w:t>
      </w:r>
      <w:proofErr w:type="spellEnd"/>
      <w:r w:rsidRPr="002855D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</w:p>
    <w:p w:rsidR="002855DB" w:rsidRPr="002855DB" w:rsidRDefault="002855DB" w:rsidP="002855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55DB">
        <w:rPr>
          <w:rFonts w:ascii="Arial" w:eastAsia="Times New Roman" w:hAnsi="Arial" w:cs="Arial"/>
          <w:sz w:val="24"/>
          <w:szCs w:val="24"/>
          <w:lang w:eastAsia="ru-RU"/>
        </w:rPr>
        <w:t xml:space="preserve"> Костромской области</w:t>
      </w:r>
    </w:p>
    <w:p w:rsidR="002855DB" w:rsidRDefault="002855DB" w:rsidP="002855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55DB">
        <w:rPr>
          <w:rFonts w:ascii="Arial" w:eastAsia="Times New Roman" w:hAnsi="Arial" w:cs="Arial"/>
          <w:sz w:val="24"/>
          <w:szCs w:val="24"/>
          <w:lang w:eastAsia="ru-RU"/>
        </w:rPr>
        <w:t xml:space="preserve">от 02 </w:t>
      </w:r>
      <w:r w:rsidR="00617D9F">
        <w:rPr>
          <w:rFonts w:ascii="Arial" w:eastAsia="Times New Roman" w:hAnsi="Arial" w:cs="Arial"/>
          <w:sz w:val="24"/>
          <w:szCs w:val="24"/>
          <w:lang w:eastAsia="ru-RU"/>
        </w:rPr>
        <w:t>августа</w:t>
      </w:r>
      <w:r w:rsidRPr="002855DB">
        <w:rPr>
          <w:rFonts w:ascii="Arial" w:eastAsia="Times New Roman" w:hAnsi="Arial" w:cs="Arial"/>
          <w:sz w:val="24"/>
          <w:szCs w:val="24"/>
          <w:lang w:eastAsia="ru-RU"/>
        </w:rPr>
        <w:t xml:space="preserve"> 2018 года № </w:t>
      </w:r>
      <w:r w:rsidR="00617D9F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2855DB">
        <w:rPr>
          <w:rFonts w:ascii="Arial" w:eastAsia="Times New Roman" w:hAnsi="Arial" w:cs="Arial"/>
          <w:sz w:val="24"/>
          <w:szCs w:val="24"/>
          <w:lang w:eastAsia="ru-RU"/>
        </w:rPr>
        <w:t>0</w:t>
      </w:r>
    </w:p>
    <w:p w:rsidR="002855DB" w:rsidRPr="002855DB" w:rsidRDefault="002855DB" w:rsidP="002855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55DB" w:rsidRPr="002855DB" w:rsidRDefault="002855DB" w:rsidP="002855DB">
      <w:pPr>
        <w:suppressAutoHyphens/>
        <w:spacing w:after="0" w:line="240" w:lineRule="auto"/>
        <w:jc w:val="center"/>
        <w:rPr>
          <w:rFonts w:ascii="Arial" w:eastAsia="Calibri" w:hAnsi="Arial" w:cs="Arial"/>
          <w:lang w:eastAsia="zh-CN"/>
        </w:rPr>
      </w:pPr>
      <w:r w:rsidRPr="002855DB">
        <w:rPr>
          <w:rFonts w:ascii="Arial" w:eastAsia="Calibri" w:hAnsi="Arial" w:cs="Arial"/>
          <w:sz w:val="24"/>
          <w:szCs w:val="24"/>
          <w:lang w:eastAsia="zh-CN"/>
        </w:rPr>
        <w:t>План орг</w:t>
      </w:r>
      <w:r w:rsidR="00511660">
        <w:rPr>
          <w:rFonts w:ascii="Arial" w:eastAsia="Calibri" w:hAnsi="Arial" w:cs="Arial"/>
          <w:sz w:val="24"/>
          <w:szCs w:val="24"/>
          <w:lang w:eastAsia="zh-CN"/>
        </w:rPr>
        <w:t xml:space="preserve">анизации ярмарок на территории </w:t>
      </w:r>
      <w:r w:rsidRPr="002855DB">
        <w:rPr>
          <w:rFonts w:ascii="Arial" w:eastAsia="Calibri" w:hAnsi="Arial" w:cs="Arial"/>
          <w:sz w:val="24"/>
          <w:szCs w:val="24"/>
          <w:lang w:eastAsia="zh-CN"/>
        </w:rPr>
        <w:t xml:space="preserve">городского поселения поселок </w:t>
      </w:r>
      <w:r>
        <w:rPr>
          <w:rFonts w:ascii="Arial" w:eastAsia="Calibri" w:hAnsi="Arial" w:cs="Arial"/>
          <w:sz w:val="24"/>
          <w:szCs w:val="24"/>
          <w:lang w:eastAsia="zh-CN"/>
        </w:rPr>
        <w:t xml:space="preserve">Судиславль </w:t>
      </w:r>
      <w:proofErr w:type="spellStart"/>
      <w:r>
        <w:rPr>
          <w:rFonts w:ascii="Arial" w:eastAsia="Calibri" w:hAnsi="Arial" w:cs="Arial"/>
          <w:sz w:val="24"/>
          <w:szCs w:val="24"/>
          <w:lang w:eastAsia="zh-CN"/>
        </w:rPr>
        <w:t>Судиславского</w:t>
      </w:r>
      <w:proofErr w:type="spellEnd"/>
      <w:r w:rsidRPr="002855DB">
        <w:rPr>
          <w:rFonts w:ascii="Arial" w:eastAsia="Calibri" w:hAnsi="Arial" w:cs="Arial"/>
          <w:sz w:val="24"/>
          <w:szCs w:val="24"/>
          <w:lang w:eastAsia="zh-CN"/>
        </w:rPr>
        <w:t xml:space="preserve"> муниципального района </w:t>
      </w:r>
      <w:r>
        <w:rPr>
          <w:rFonts w:ascii="Arial" w:eastAsia="Calibri" w:hAnsi="Arial" w:cs="Arial"/>
          <w:sz w:val="24"/>
          <w:szCs w:val="24"/>
          <w:lang w:eastAsia="zh-CN"/>
        </w:rPr>
        <w:t>Костро</w:t>
      </w:r>
      <w:r w:rsidR="00511660">
        <w:rPr>
          <w:rFonts w:ascii="Arial" w:eastAsia="Calibri" w:hAnsi="Arial" w:cs="Arial"/>
          <w:sz w:val="24"/>
          <w:szCs w:val="24"/>
          <w:lang w:eastAsia="zh-CN"/>
        </w:rPr>
        <w:t>м</w:t>
      </w:r>
      <w:r>
        <w:rPr>
          <w:rFonts w:ascii="Arial" w:eastAsia="Calibri" w:hAnsi="Arial" w:cs="Arial"/>
          <w:sz w:val="24"/>
          <w:szCs w:val="24"/>
          <w:lang w:eastAsia="zh-CN"/>
        </w:rPr>
        <w:t xml:space="preserve">ской области </w:t>
      </w:r>
      <w:r w:rsidRPr="002855DB">
        <w:rPr>
          <w:rFonts w:ascii="Arial" w:eastAsia="Calibri" w:hAnsi="Arial" w:cs="Arial"/>
          <w:sz w:val="24"/>
          <w:szCs w:val="24"/>
          <w:lang w:eastAsia="zh-CN"/>
        </w:rPr>
        <w:t>на 201</w:t>
      </w:r>
      <w:r>
        <w:rPr>
          <w:rFonts w:ascii="Arial" w:eastAsia="Calibri" w:hAnsi="Arial" w:cs="Arial"/>
          <w:sz w:val="24"/>
          <w:szCs w:val="24"/>
          <w:lang w:eastAsia="zh-CN"/>
        </w:rPr>
        <w:t xml:space="preserve">8 – 2019 </w:t>
      </w:r>
      <w:r w:rsidRPr="002855DB">
        <w:rPr>
          <w:rFonts w:ascii="Arial" w:eastAsia="Calibri" w:hAnsi="Arial" w:cs="Arial"/>
          <w:sz w:val="24"/>
          <w:szCs w:val="24"/>
          <w:lang w:eastAsia="zh-CN"/>
        </w:rPr>
        <w:t>год</w:t>
      </w:r>
      <w:r>
        <w:rPr>
          <w:rFonts w:ascii="Arial" w:eastAsia="Calibri" w:hAnsi="Arial" w:cs="Arial"/>
          <w:sz w:val="24"/>
          <w:szCs w:val="24"/>
          <w:lang w:eastAsia="zh-CN"/>
        </w:rPr>
        <w:t>ы</w:t>
      </w:r>
    </w:p>
    <w:p w:rsidR="002855DB" w:rsidRPr="002855DB" w:rsidRDefault="002855DB" w:rsidP="002855D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85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268"/>
        <w:gridCol w:w="3827"/>
        <w:gridCol w:w="2835"/>
        <w:gridCol w:w="2659"/>
      </w:tblGrid>
      <w:tr w:rsidR="002855DB" w:rsidRPr="002855DB" w:rsidTr="00511660">
        <w:trPr>
          <w:cantSplit/>
          <w:trHeight w:val="9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855DB" w:rsidRPr="002855DB" w:rsidRDefault="002855DB" w:rsidP="002855D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855D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                                                                               № </w:t>
            </w:r>
            <w:proofErr w:type="gramStart"/>
            <w:r w:rsidRPr="002855DB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</w:t>
            </w:r>
            <w:proofErr w:type="gramEnd"/>
            <w:r w:rsidRPr="002855DB">
              <w:rPr>
                <w:rFonts w:ascii="Arial" w:eastAsia="Calibri" w:hAnsi="Arial" w:cs="Arial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855DB" w:rsidRPr="002855DB" w:rsidRDefault="002855DB" w:rsidP="002855D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855DB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Место проведения ярмарки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855DB" w:rsidRPr="002855DB" w:rsidRDefault="002855DB" w:rsidP="002855D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855DB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Вид ярмарки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855DB" w:rsidRPr="002855DB" w:rsidRDefault="002855DB" w:rsidP="002855D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855DB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Сроки проведения ярмарки</w:t>
            </w:r>
          </w:p>
        </w:tc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855DB" w:rsidRPr="002855DB" w:rsidRDefault="002855DB" w:rsidP="002855D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855DB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Организатор ярмарки</w:t>
            </w:r>
          </w:p>
        </w:tc>
      </w:tr>
      <w:tr w:rsidR="002855DB" w:rsidRPr="002855DB" w:rsidTr="00511660">
        <w:trPr>
          <w:cantSplit/>
          <w:trHeight w:val="9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855DB" w:rsidRPr="002855DB" w:rsidRDefault="002855DB" w:rsidP="002855D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855DB" w:rsidRPr="002855DB" w:rsidRDefault="002855DB" w:rsidP="002855D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855DB" w:rsidRPr="002855DB" w:rsidRDefault="002855DB" w:rsidP="002855D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855DB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по срокам проведения (сезонная, праздничная, выходного дня, иная)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855DB" w:rsidRPr="002855DB" w:rsidRDefault="002855DB" w:rsidP="002855D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proofErr w:type="gramStart"/>
            <w:r w:rsidRPr="002855DB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по ассортименту реализуемых товаров (сельскохозяйственная, продовольственная, непродовольственная, универсальная, специализированная, тематическая, иная)</w:t>
            </w:r>
            <w:proofErr w:type="gramEnd"/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855DB" w:rsidRPr="002855DB" w:rsidRDefault="002855DB" w:rsidP="002855D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855DB" w:rsidRPr="002855DB" w:rsidRDefault="002855DB" w:rsidP="002855D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</w:tr>
      <w:tr w:rsidR="002855DB" w:rsidRPr="002855DB" w:rsidTr="00511660">
        <w:trPr>
          <w:trHeight w:val="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2855DB" w:rsidRPr="002855DB" w:rsidRDefault="002855DB" w:rsidP="002855D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855DB">
              <w:rPr>
                <w:rFonts w:ascii="Arial" w:eastAsia="Calibri" w:hAnsi="Arial" w:cs="Arial"/>
                <w:sz w:val="24"/>
                <w:szCs w:val="24"/>
                <w:lang w:eastAsia="zh-CN"/>
              </w:rPr>
              <w:t>1</w:t>
            </w:r>
          </w:p>
          <w:p w:rsidR="002855DB" w:rsidRPr="002855DB" w:rsidRDefault="002855DB" w:rsidP="002855D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855DB" w:rsidRPr="002855DB" w:rsidRDefault="002855DB" w:rsidP="002855D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855DB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п. </w:t>
            </w:r>
            <w:r w:rsidR="00136E33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Судиславль</w:t>
            </w:r>
            <w:r w:rsidRPr="002855DB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, </w:t>
            </w:r>
          </w:p>
          <w:p w:rsidR="002855DB" w:rsidRPr="002855DB" w:rsidRDefault="002855DB" w:rsidP="00136E33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855DB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ул. </w:t>
            </w:r>
            <w:r w:rsidR="00136E3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Луначарского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855DB" w:rsidRPr="002855DB" w:rsidRDefault="002855DB" w:rsidP="002855D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855DB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иная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855DB" w:rsidRPr="002855DB" w:rsidRDefault="002855DB" w:rsidP="002855D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855DB">
              <w:rPr>
                <w:rFonts w:ascii="Arial" w:eastAsia="Calibri" w:hAnsi="Arial" w:cs="Arial"/>
                <w:sz w:val="24"/>
                <w:szCs w:val="24"/>
                <w:lang w:eastAsia="zh-CN"/>
              </w:rPr>
              <w:t>универсальная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855DB" w:rsidRPr="002855DB" w:rsidRDefault="002855DB" w:rsidP="00B872E5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855DB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 01.0</w:t>
            </w:r>
            <w:r w:rsidR="00B872E5">
              <w:rPr>
                <w:rFonts w:ascii="Arial" w:eastAsia="Calibri" w:hAnsi="Arial" w:cs="Arial"/>
                <w:sz w:val="24"/>
                <w:szCs w:val="24"/>
                <w:lang w:eastAsia="zh-CN"/>
              </w:rPr>
              <w:t>7</w:t>
            </w:r>
            <w:r w:rsidRPr="002855DB">
              <w:rPr>
                <w:rFonts w:ascii="Arial" w:eastAsia="Calibri" w:hAnsi="Arial" w:cs="Arial"/>
                <w:sz w:val="24"/>
                <w:szCs w:val="24"/>
                <w:lang w:eastAsia="zh-CN"/>
              </w:rPr>
              <w:t>.201</w:t>
            </w:r>
            <w:r w:rsidR="00136E33">
              <w:rPr>
                <w:rFonts w:ascii="Arial" w:eastAsia="Calibri" w:hAnsi="Arial" w:cs="Arial"/>
                <w:sz w:val="24"/>
                <w:szCs w:val="24"/>
                <w:lang w:eastAsia="zh-CN"/>
              </w:rPr>
              <w:t>8</w:t>
            </w:r>
            <w:r w:rsidRPr="002855DB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г. по 31.12.201</w:t>
            </w:r>
            <w:r w:rsidR="00136E33">
              <w:rPr>
                <w:rFonts w:ascii="Arial" w:eastAsia="Calibri" w:hAnsi="Arial" w:cs="Arial"/>
                <w:sz w:val="24"/>
                <w:szCs w:val="24"/>
                <w:lang w:eastAsia="zh-CN"/>
              </w:rPr>
              <w:t>9</w:t>
            </w:r>
            <w:r w:rsidRPr="002855DB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г. </w:t>
            </w:r>
            <w:r w:rsidR="00136E33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еженедельно по средам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855DB" w:rsidRPr="002855DB" w:rsidRDefault="007D6B48" w:rsidP="007D6B48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zh-CN"/>
              </w:rPr>
              <w:t>МУП «Судиславль-Водоканал»</w:t>
            </w:r>
          </w:p>
        </w:tc>
      </w:tr>
      <w:tr w:rsidR="002855DB" w:rsidRPr="002855DB" w:rsidTr="00511660">
        <w:trPr>
          <w:trHeight w:val="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855DB" w:rsidRPr="002855DB" w:rsidRDefault="002855DB" w:rsidP="002855D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855DB">
              <w:rPr>
                <w:rFonts w:ascii="Arial" w:eastAsia="Calibri" w:hAnsi="Arial" w:cs="Arial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855DB" w:rsidRPr="002855DB" w:rsidRDefault="002855DB" w:rsidP="00CF54DE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855DB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п. </w:t>
            </w:r>
            <w:r w:rsidR="00CF54DE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Судиславль</w:t>
            </w:r>
            <w:r w:rsidRPr="002855DB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, </w:t>
            </w:r>
            <w:r w:rsidR="00CF54D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</w:t>
            </w:r>
            <w:r w:rsidRPr="002855DB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л. </w:t>
            </w:r>
            <w:r w:rsidR="00CF54DE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Советская</w:t>
            </w:r>
            <w:r w:rsidR="00617D9F">
              <w:rPr>
                <w:rFonts w:ascii="Arial" w:eastAsia="Calibri" w:hAnsi="Arial" w:cs="Arial"/>
                <w:sz w:val="24"/>
                <w:szCs w:val="24"/>
                <w:lang w:eastAsia="zh-CN"/>
              </w:rPr>
              <w:t>, ул. Юрьева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855DB" w:rsidRPr="002855DB" w:rsidRDefault="007D6B48" w:rsidP="002855D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zh-CN"/>
              </w:rPr>
              <w:t>праздничная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855DB" w:rsidRPr="002855DB" w:rsidRDefault="002855DB" w:rsidP="002855D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855DB">
              <w:rPr>
                <w:rFonts w:ascii="Arial" w:eastAsia="Calibri" w:hAnsi="Arial" w:cs="Arial"/>
                <w:sz w:val="24"/>
                <w:szCs w:val="24"/>
                <w:lang w:eastAsia="zh-CN"/>
              </w:rPr>
              <w:t>универсальная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F54DE" w:rsidRDefault="002855DB" w:rsidP="00CF54DE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2855DB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 01.0</w:t>
            </w:r>
            <w:r w:rsidR="00B872E5">
              <w:rPr>
                <w:rFonts w:ascii="Arial" w:eastAsia="Calibri" w:hAnsi="Arial" w:cs="Arial"/>
                <w:sz w:val="24"/>
                <w:szCs w:val="24"/>
                <w:lang w:eastAsia="zh-CN"/>
              </w:rPr>
              <w:t>7</w:t>
            </w:r>
            <w:bookmarkStart w:id="0" w:name="_GoBack"/>
            <w:bookmarkEnd w:id="0"/>
            <w:r w:rsidRPr="002855DB">
              <w:rPr>
                <w:rFonts w:ascii="Arial" w:eastAsia="Calibri" w:hAnsi="Arial" w:cs="Arial"/>
                <w:sz w:val="24"/>
                <w:szCs w:val="24"/>
                <w:lang w:eastAsia="zh-CN"/>
              </w:rPr>
              <w:t>.201</w:t>
            </w:r>
            <w:r w:rsidR="00CF54DE">
              <w:rPr>
                <w:rFonts w:ascii="Arial" w:eastAsia="Calibri" w:hAnsi="Arial" w:cs="Arial"/>
                <w:sz w:val="24"/>
                <w:szCs w:val="24"/>
                <w:lang w:eastAsia="zh-CN"/>
              </w:rPr>
              <w:t>8</w:t>
            </w:r>
            <w:r w:rsidRPr="002855DB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г. по 31.12.201</w:t>
            </w:r>
            <w:r w:rsidR="00CF54DE">
              <w:rPr>
                <w:rFonts w:ascii="Arial" w:eastAsia="Calibri" w:hAnsi="Arial" w:cs="Arial"/>
                <w:sz w:val="24"/>
                <w:szCs w:val="24"/>
                <w:lang w:eastAsia="zh-CN"/>
              </w:rPr>
              <w:t>9</w:t>
            </w:r>
            <w:r w:rsidRPr="002855DB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г. </w:t>
            </w:r>
          </w:p>
          <w:p w:rsidR="002855DB" w:rsidRPr="002855DB" w:rsidRDefault="00CF54DE" w:rsidP="00CF54DE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zh-CN"/>
              </w:rPr>
              <w:t>дни праздничных гуляний (Масленица, День молодёжи, День Судиславля и другие)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855DB" w:rsidRPr="002855DB" w:rsidRDefault="007D6B48" w:rsidP="002855DB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zh-CN"/>
              </w:rPr>
              <w:t>МУП «Судиславль-Водоканал»</w:t>
            </w:r>
          </w:p>
        </w:tc>
      </w:tr>
    </w:tbl>
    <w:p w:rsidR="002855DB" w:rsidRDefault="002855DB"/>
    <w:sectPr w:rsidR="002855DB" w:rsidSect="002855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D6A"/>
    <w:rsid w:val="00136E33"/>
    <w:rsid w:val="001A5910"/>
    <w:rsid w:val="002855DB"/>
    <w:rsid w:val="00481D6A"/>
    <w:rsid w:val="00511660"/>
    <w:rsid w:val="00617D9F"/>
    <w:rsid w:val="007D6B48"/>
    <w:rsid w:val="00B872E5"/>
    <w:rsid w:val="00BF5C8A"/>
    <w:rsid w:val="00CF54DE"/>
    <w:rsid w:val="00DE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2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12</cp:revision>
  <cp:lastPrinted>2018-08-06T13:02:00Z</cp:lastPrinted>
  <dcterms:created xsi:type="dcterms:W3CDTF">2018-08-06T10:19:00Z</dcterms:created>
  <dcterms:modified xsi:type="dcterms:W3CDTF">2018-08-06T13:04:00Z</dcterms:modified>
</cp:coreProperties>
</file>